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9889" w:type="dxa"/>
        <w:tblLook w:val="04A0" w:firstRow="1" w:lastRow="0" w:firstColumn="1" w:lastColumn="0" w:noHBand="0" w:noVBand="1"/>
      </w:tblPr>
      <w:tblGrid>
        <w:gridCol w:w="485"/>
        <w:gridCol w:w="844"/>
        <w:gridCol w:w="1135"/>
        <w:gridCol w:w="2755"/>
        <w:gridCol w:w="602"/>
        <w:gridCol w:w="690"/>
        <w:gridCol w:w="827"/>
        <w:gridCol w:w="908"/>
        <w:gridCol w:w="1643"/>
      </w:tblGrid>
      <w:tr w:rsidR="005E497A" w:rsidRPr="00742113" w:rsidTr="005C40B8">
        <w:trPr>
          <w:cantSplit/>
          <w:trHeight w:val="1134"/>
          <w:tblHeader/>
        </w:trPr>
        <w:tc>
          <w:tcPr>
            <w:tcW w:w="485" w:type="dxa"/>
            <w:textDirection w:val="btLr"/>
          </w:tcPr>
          <w:p w:rsidR="005E497A" w:rsidRPr="00742113" w:rsidRDefault="005E497A" w:rsidP="00EE77E2">
            <w:pPr>
              <w:ind w:left="113" w:right="113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>Pořadové číslo</w:t>
            </w:r>
          </w:p>
        </w:tc>
        <w:tc>
          <w:tcPr>
            <w:tcW w:w="844" w:type="dxa"/>
            <w:vAlign w:val="center"/>
          </w:tcPr>
          <w:p w:rsidR="005E497A" w:rsidRPr="00742113" w:rsidRDefault="005E497A" w:rsidP="00742113">
            <w:pPr>
              <w:rPr>
                <w:rFonts w:ascii="Arial Narrow" w:hAnsi="Arial Narrow"/>
                <w:b/>
                <w:sz w:val="16"/>
                <w:szCs w:val="16"/>
              </w:rPr>
            </w:pPr>
            <w:proofErr w:type="spellStart"/>
            <w:proofErr w:type="gramStart"/>
            <w:r w:rsidRPr="00742113">
              <w:rPr>
                <w:rFonts w:ascii="Arial Narrow" w:hAnsi="Arial Narrow"/>
                <w:b/>
                <w:sz w:val="16"/>
                <w:szCs w:val="16"/>
              </w:rPr>
              <w:t>Pa</w:t>
            </w:r>
            <w:r>
              <w:rPr>
                <w:rFonts w:ascii="Arial Narrow" w:hAnsi="Arial Narrow"/>
                <w:b/>
                <w:sz w:val="16"/>
                <w:szCs w:val="16"/>
              </w:rPr>
              <w:t>r</w:t>
            </w:r>
            <w:r w:rsidRPr="00742113">
              <w:rPr>
                <w:rFonts w:ascii="Arial Narrow" w:hAnsi="Arial Narrow"/>
                <w:b/>
                <w:sz w:val="16"/>
                <w:szCs w:val="16"/>
              </w:rPr>
              <w:t>c</w:t>
            </w:r>
            <w:proofErr w:type="gramEnd"/>
            <w:r w:rsidRPr="00742113">
              <w:rPr>
                <w:rFonts w:ascii="Arial Narrow" w:hAnsi="Arial Narrow"/>
                <w:b/>
                <w:sz w:val="16"/>
                <w:szCs w:val="16"/>
              </w:rPr>
              <w:t>.</w:t>
            </w:r>
            <w:proofErr w:type="gramStart"/>
            <w:r w:rsidRPr="00742113">
              <w:rPr>
                <w:rFonts w:ascii="Arial Narrow" w:hAnsi="Arial Narrow"/>
                <w:b/>
                <w:sz w:val="16"/>
                <w:szCs w:val="16"/>
              </w:rPr>
              <w:t>číslo</w:t>
            </w:r>
            <w:proofErr w:type="spellEnd"/>
            <w:proofErr w:type="gramEnd"/>
          </w:p>
        </w:tc>
        <w:tc>
          <w:tcPr>
            <w:tcW w:w="1135" w:type="dxa"/>
          </w:tcPr>
          <w:p w:rsidR="005E497A" w:rsidRDefault="005E497A" w:rsidP="0074211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E497A" w:rsidRDefault="005E497A" w:rsidP="0074211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5E497A" w:rsidRDefault="005E497A" w:rsidP="0074211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počet vlastníků nebo spoluvlastníků</w:t>
            </w:r>
          </w:p>
        </w:tc>
        <w:tc>
          <w:tcPr>
            <w:tcW w:w="2755" w:type="dxa"/>
            <w:vAlign w:val="center"/>
          </w:tcPr>
          <w:p w:rsidR="005E497A" w:rsidRDefault="005E497A" w:rsidP="0074211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Druh pozemku / </w:t>
            </w:r>
          </w:p>
          <w:p w:rsidR="005E497A" w:rsidRPr="00742113" w:rsidRDefault="005E497A" w:rsidP="00681697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>Budova č.p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.n</w:t>
            </w:r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 xml:space="preserve">a pozemku </w:t>
            </w:r>
            <w:proofErr w:type="spellStart"/>
            <w:proofErr w:type="gramStart"/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>p.č</w:t>
            </w:r>
            <w:proofErr w:type="spellEnd"/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  <w:proofErr w:type="gramEnd"/>
          </w:p>
        </w:tc>
        <w:tc>
          <w:tcPr>
            <w:tcW w:w="602" w:type="dxa"/>
            <w:vAlign w:val="center"/>
          </w:tcPr>
          <w:p w:rsidR="005E497A" w:rsidRPr="00742113" w:rsidRDefault="005E497A" w:rsidP="00742113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LV</w:t>
            </w:r>
          </w:p>
        </w:tc>
        <w:tc>
          <w:tcPr>
            <w:tcW w:w="690" w:type="dxa"/>
            <w:vAlign w:val="center"/>
          </w:tcPr>
          <w:p w:rsidR="005E497A" w:rsidRPr="00F06200" w:rsidRDefault="005E497A" w:rsidP="00742113">
            <w:pPr>
              <w:rPr>
                <w:rFonts w:ascii="Arial Narrow" w:hAnsi="Arial Narrow" w:cs="Arial"/>
                <w:b/>
                <w:sz w:val="16"/>
                <w:szCs w:val="16"/>
                <w:highlight w:val="red"/>
              </w:rPr>
            </w:pPr>
            <w:r w:rsidRPr="003C698B">
              <w:rPr>
                <w:rFonts w:ascii="Arial Narrow" w:hAnsi="Arial Narrow" w:cs="Arial"/>
                <w:b/>
                <w:sz w:val="16"/>
                <w:szCs w:val="16"/>
              </w:rPr>
              <w:t>Způsob dotčení</w:t>
            </w:r>
          </w:p>
        </w:tc>
        <w:tc>
          <w:tcPr>
            <w:tcW w:w="827" w:type="dxa"/>
            <w:vAlign w:val="center"/>
          </w:tcPr>
          <w:p w:rsidR="005E497A" w:rsidRPr="00742113" w:rsidRDefault="005E497A" w:rsidP="0074211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>Zábor [m</w:t>
            </w:r>
            <w:r w:rsidRPr="00742113">
              <w:rPr>
                <w:rFonts w:ascii="Arial Narrow" w:hAnsi="Arial Narrow" w:cs="Arial"/>
                <w:b/>
                <w:sz w:val="16"/>
                <w:szCs w:val="16"/>
                <w:vertAlign w:val="superscript"/>
              </w:rPr>
              <w:t>2</w:t>
            </w:r>
            <w:r w:rsidRPr="00742113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]</w:t>
            </w:r>
          </w:p>
          <w:p w:rsidR="005E497A" w:rsidRPr="00742113" w:rsidRDefault="005E497A" w:rsidP="0074211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>mimo pozemky</w:t>
            </w:r>
          </w:p>
          <w:p w:rsidR="005E497A" w:rsidRPr="00742113" w:rsidRDefault="005E497A" w:rsidP="0074211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>m. Brna</w:t>
            </w:r>
          </w:p>
        </w:tc>
        <w:tc>
          <w:tcPr>
            <w:tcW w:w="908" w:type="dxa"/>
            <w:vAlign w:val="center"/>
          </w:tcPr>
          <w:p w:rsidR="005E497A" w:rsidRPr="00742113" w:rsidRDefault="005E497A" w:rsidP="000A10C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Omezení vlast. </w:t>
            </w:r>
            <w:proofErr w:type="gramStart"/>
            <w:r>
              <w:rPr>
                <w:rFonts w:ascii="Arial Narrow" w:hAnsi="Arial Narrow" w:cs="Arial"/>
                <w:b/>
                <w:sz w:val="16"/>
                <w:szCs w:val="16"/>
              </w:rPr>
              <w:t>práva</w:t>
            </w:r>
            <w:proofErr w:type="gramEnd"/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apod.</w:t>
            </w:r>
          </w:p>
        </w:tc>
        <w:tc>
          <w:tcPr>
            <w:tcW w:w="1643" w:type="dxa"/>
            <w:vAlign w:val="center"/>
          </w:tcPr>
          <w:p w:rsidR="005E497A" w:rsidRPr="00742113" w:rsidRDefault="005E497A" w:rsidP="0074211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42113">
              <w:rPr>
                <w:rFonts w:ascii="Arial Narrow" w:hAnsi="Arial Narrow" w:cs="Arial"/>
                <w:b/>
                <w:sz w:val="16"/>
                <w:szCs w:val="16"/>
              </w:rPr>
              <w:t>Poznámka</w:t>
            </w:r>
          </w:p>
        </w:tc>
      </w:tr>
      <w:tr w:rsidR="00FF3B2B" w:rsidRPr="004E42A9" w:rsidTr="005C40B8">
        <w:trPr>
          <w:trHeight w:val="213"/>
        </w:trPr>
        <w:tc>
          <w:tcPr>
            <w:tcW w:w="485" w:type="dxa"/>
          </w:tcPr>
          <w:p w:rsidR="00FF3B2B" w:rsidRPr="004E42A9" w:rsidRDefault="00FF3B2B" w:rsidP="00A71E1F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844" w:type="dxa"/>
            <w:vAlign w:val="center"/>
          </w:tcPr>
          <w:p w:rsidR="00FF3B2B" w:rsidRPr="004E42A9" w:rsidRDefault="00E671BE" w:rsidP="00FF3B2B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3185</w:t>
            </w:r>
          </w:p>
        </w:tc>
        <w:tc>
          <w:tcPr>
            <w:tcW w:w="1135" w:type="dxa"/>
            <w:vAlign w:val="center"/>
          </w:tcPr>
          <w:p w:rsidR="00FF3B2B" w:rsidRPr="004E42A9" w:rsidRDefault="00E671BE" w:rsidP="00D670FF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755" w:type="dxa"/>
            <w:vAlign w:val="center"/>
          </w:tcPr>
          <w:p w:rsidR="00FF3B2B" w:rsidRPr="004E42A9" w:rsidRDefault="00E671BE" w:rsidP="0000643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FF3B2B" w:rsidRPr="004E42A9" w:rsidRDefault="00E671BE" w:rsidP="0000643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2018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FF3B2B" w:rsidRPr="004E42A9" w:rsidRDefault="00FF3B2B" w:rsidP="0000643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FF3B2B" w:rsidRPr="004E42A9" w:rsidRDefault="00FF3B2B" w:rsidP="0000643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FF3B2B" w:rsidRPr="004E42A9" w:rsidRDefault="00E671BE" w:rsidP="0000643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643" w:type="dxa"/>
            <w:vAlign w:val="center"/>
          </w:tcPr>
          <w:p w:rsidR="00FF3B2B" w:rsidRPr="004E42A9" w:rsidRDefault="00FF3B2B" w:rsidP="0000643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671BE" w:rsidRPr="004E42A9" w:rsidTr="005C40B8">
        <w:trPr>
          <w:trHeight w:val="166"/>
        </w:trPr>
        <w:tc>
          <w:tcPr>
            <w:tcW w:w="485" w:type="dxa"/>
          </w:tcPr>
          <w:p w:rsidR="00E671BE" w:rsidRPr="004E42A9" w:rsidRDefault="00E671BE" w:rsidP="0000643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844" w:type="dxa"/>
            <w:vAlign w:val="center"/>
          </w:tcPr>
          <w:p w:rsidR="00E671BE" w:rsidRPr="004E42A9" w:rsidRDefault="00E671BE" w:rsidP="0000643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3186</w:t>
            </w:r>
          </w:p>
        </w:tc>
        <w:tc>
          <w:tcPr>
            <w:tcW w:w="1135" w:type="dxa"/>
            <w:vAlign w:val="center"/>
          </w:tcPr>
          <w:p w:rsidR="00E671BE" w:rsidRPr="004E42A9" w:rsidRDefault="00E671BE" w:rsidP="00D670FF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755" w:type="dxa"/>
            <w:vAlign w:val="center"/>
          </w:tcPr>
          <w:p w:rsidR="00E671BE" w:rsidRPr="004E42A9" w:rsidRDefault="00E671BE" w:rsidP="00E671B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E671BE" w:rsidRPr="004E42A9" w:rsidRDefault="00E671BE" w:rsidP="0000643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3574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671BE" w:rsidRPr="004E42A9" w:rsidRDefault="00E671BE" w:rsidP="0000643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E671BE" w:rsidRPr="004E42A9" w:rsidRDefault="00E671BE" w:rsidP="0000643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E671BE" w:rsidRPr="004E42A9" w:rsidRDefault="00E671BE" w:rsidP="0000643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E671BE" w:rsidRPr="004E42A9" w:rsidRDefault="00E671BE" w:rsidP="0000643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671BE" w:rsidRPr="004E42A9" w:rsidTr="005C40B8">
        <w:trPr>
          <w:trHeight w:val="166"/>
        </w:trPr>
        <w:tc>
          <w:tcPr>
            <w:tcW w:w="485" w:type="dxa"/>
          </w:tcPr>
          <w:p w:rsidR="00E671BE" w:rsidRPr="004E42A9" w:rsidRDefault="00E671BE" w:rsidP="006653E7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844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3187</w:t>
            </w:r>
          </w:p>
        </w:tc>
        <w:tc>
          <w:tcPr>
            <w:tcW w:w="1135" w:type="dxa"/>
            <w:vAlign w:val="center"/>
          </w:tcPr>
          <w:p w:rsidR="00E671BE" w:rsidRPr="004E42A9" w:rsidRDefault="00E671BE" w:rsidP="006653E7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E671BE" w:rsidRPr="004E42A9" w:rsidRDefault="00E671BE" w:rsidP="00E671B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2585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671BE" w:rsidRPr="004E42A9" w:rsidTr="005C40B8">
        <w:trPr>
          <w:trHeight w:val="166"/>
        </w:trPr>
        <w:tc>
          <w:tcPr>
            <w:tcW w:w="485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844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3109</w:t>
            </w:r>
          </w:p>
        </w:tc>
        <w:tc>
          <w:tcPr>
            <w:tcW w:w="1135" w:type="dxa"/>
            <w:vAlign w:val="center"/>
          </w:tcPr>
          <w:p w:rsidR="00E671BE" w:rsidRPr="004E42A9" w:rsidRDefault="00E671BE" w:rsidP="006653E7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E671BE" w:rsidRPr="004E42A9" w:rsidRDefault="00E671BE" w:rsidP="00E671B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2800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671BE" w:rsidRPr="004E42A9" w:rsidTr="005C40B8">
        <w:trPr>
          <w:trHeight w:val="166"/>
        </w:trPr>
        <w:tc>
          <w:tcPr>
            <w:tcW w:w="485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5</w:t>
            </w:r>
          </w:p>
        </w:tc>
        <w:tc>
          <w:tcPr>
            <w:tcW w:w="844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3110</w:t>
            </w:r>
          </w:p>
        </w:tc>
        <w:tc>
          <w:tcPr>
            <w:tcW w:w="1135" w:type="dxa"/>
            <w:vAlign w:val="center"/>
          </w:tcPr>
          <w:p w:rsidR="00E671BE" w:rsidRPr="004E42A9" w:rsidRDefault="00E671BE" w:rsidP="006653E7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Zahrada</w:t>
            </w:r>
          </w:p>
        </w:tc>
        <w:tc>
          <w:tcPr>
            <w:tcW w:w="602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2800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671BE" w:rsidRPr="004E42A9" w:rsidTr="005C40B8">
        <w:trPr>
          <w:trHeight w:val="166"/>
        </w:trPr>
        <w:tc>
          <w:tcPr>
            <w:tcW w:w="485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6</w:t>
            </w:r>
          </w:p>
        </w:tc>
        <w:tc>
          <w:tcPr>
            <w:tcW w:w="844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3105</w:t>
            </w:r>
          </w:p>
        </w:tc>
        <w:tc>
          <w:tcPr>
            <w:tcW w:w="1135" w:type="dxa"/>
            <w:vAlign w:val="center"/>
          </w:tcPr>
          <w:p w:rsidR="00E671BE" w:rsidRPr="004E42A9" w:rsidRDefault="00E671BE" w:rsidP="006653E7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E671BE" w:rsidRPr="004E42A9" w:rsidRDefault="00E671BE" w:rsidP="00E671B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3250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671BE" w:rsidRPr="004E42A9" w:rsidTr="005C40B8">
        <w:trPr>
          <w:trHeight w:val="126"/>
        </w:trPr>
        <w:tc>
          <w:tcPr>
            <w:tcW w:w="485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7</w:t>
            </w:r>
          </w:p>
        </w:tc>
        <w:tc>
          <w:tcPr>
            <w:tcW w:w="844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3106</w:t>
            </w:r>
          </w:p>
        </w:tc>
        <w:tc>
          <w:tcPr>
            <w:tcW w:w="1135" w:type="dxa"/>
            <w:vAlign w:val="center"/>
          </w:tcPr>
          <w:p w:rsidR="00E671BE" w:rsidRPr="004E42A9" w:rsidRDefault="00E671BE" w:rsidP="006653E7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E671BE" w:rsidRPr="004E42A9" w:rsidRDefault="00E671BE" w:rsidP="00E671B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3956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671BE" w:rsidRPr="004E42A9" w:rsidTr="005C40B8">
        <w:tc>
          <w:tcPr>
            <w:tcW w:w="485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8</w:t>
            </w:r>
          </w:p>
        </w:tc>
        <w:tc>
          <w:tcPr>
            <w:tcW w:w="844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3107</w:t>
            </w:r>
          </w:p>
        </w:tc>
        <w:tc>
          <w:tcPr>
            <w:tcW w:w="1135" w:type="dxa"/>
            <w:vAlign w:val="center"/>
          </w:tcPr>
          <w:p w:rsidR="00E671BE" w:rsidRPr="004E42A9" w:rsidRDefault="00E671BE" w:rsidP="006653E7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E671BE" w:rsidRPr="004E42A9" w:rsidRDefault="00E671BE" w:rsidP="00E671B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3346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671BE" w:rsidRPr="004E42A9" w:rsidTr="005C40B8">
        <w:tc>
          <w:tcPr>
            <w:tcW w:w="485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9</w:t>
            </w:r>
          </w:p>
        </w:tc>
        <w:tc>
          <w:tcPr>
            <w:tcW w:w="844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3062</w:t>
            </w:r>
          </w:p>
        </w:tc>
        <w:tc>
          <w:tcPr>
            <w:tcW w:w="1135" w:type="dxa"/>
            <w:vAlign w:val="center"/>
          </w:tcPr>
          <w:p w:rsidR="00E671BE" w:rsidRPr="004E42A9" w:rsidRDefault="00E671BE" w:rsidP="006653E7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E671BE" w:rsidRPr="004E42A9" w:rsidRDefault="00E671BE" w:rsidP="00E671B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3340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671BE" w:rsidRPr="004E42A9" w:rsidTr="005C40B8">
        <w:tc>
          <w:tcPr>
            <w:tcW w:w="485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10</w:t>
            </w:r>
          </w:p>
        </w:tc>
        <w:tc>
          <w:tcPr>
            <w:tcW w:w="844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3061</w:t>
            </w:r>
          </w:p>
        </w:tc>
        <w:tc>
          <w:tcPr>
            <w:tcW w:w="1135" w:type="dxa"/>
            <w:vAlign w:val="center"/>
          </w:tcPr>
          <w:p w:rsidR="00E671BE" w:rsidRPr="004E42A9" w:rsidRDefault="00E671BE" w:rsidP="006653E7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E671BE" w:rsidRPr="004E42A9" w:rsidRDefault="00E671BE" w:rsidP="00E671B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3340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671BE" w:rsidRPr="004E42A9" w:rsidTr="005C40B8">
        <w:trPr>
          <w:trHeight w:val="228"/>
        </w:trPr>
        <w:tc>
          <w:tcPr>
            <w:tcW w:w="485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11</w:t>
            </w:r>
          </w:p>
        </w:tc>
        <w:tc>
          <w:tcPr>
            <w:tcW w:w="844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3063</w:t>
            </w:r>
          </w:p>
        </w:tc>
        <w:tc>
          <w:tcPr>
            <w:tcW w:w="1135" w:type="dxa"/>
            <w:vAlign w:val="center"/>
          </w:tcPr>
          <w:p w:rsidR="00E671BE" w:rsidRPr="004E42A9" w:rsidRDefault="00E671BE" w:rsidP="006653E7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755" w:type="dxa"/>
            <w:vAlign w:val="center"/>
          </w:tcPr>
          <w:p w:rsidR="00E671BE" w:rsidRPr="004E42A9" w:rsidRDefault="00E671BE" w:rsidP="00E671B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2368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E671BE" w:rsidRPr="004E42A9" w:rsidRDefault="00AD18DF" w:rsidP="006653E7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ZP, ZZ</w:t>
            </w:r>
          </w:p>
        </w:tc>
        <w:tc>
          <w:tcPr>
            <w:tcW w:w="1643" w:type="dxa"/>
            <w:vAlign w:val="center"/>
          </w:tcPr>
          <w:p w:rsidR="00E671BE" w:rsidRPr="004E42A9" w:rsidRDefault="00E671BE" w:rsidP="006653E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rPr>
          <w:trHeight w:val="228"/>
        </w:trPr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12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3060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  <w:bookmarkStart w:id="0" w:name="_GoBack"/>
            <w:bookmarkEnd w:id="0"/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216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13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3026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128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14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3025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580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 w:rsidRPr="004E42A9">
              <w:rPr>
                <w:rFonts w:ascii="Arial Narrow" w:hAnsi="Arial Narrow"/>
                <w:sz w:val="16"/>
                <w:szCs w:val="16"/>
              </w:rPr>
              <w:t>ZP,ZZa</w:t>
            </w:r>
            <w:proofErr w:type="spellEnd"/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15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3023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1492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16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3021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2357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17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3019/1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3900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4E42A9">
              <w:rPr>
                <w:rFonts w:ascii="Arial Narrow" w:hAnsi="Arial Narrow"/>
                <w:sz w:val="16"/>
                <w:szCs w:val="16"/>
              </w:rPr>
              <w:t>ZP,ZZ</w:t>
            </w:r>
            <w:proofErr w:type="gramEnd"/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18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3019/3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3900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4E42A9">
              <w:rPr>
                <w:rFonts w:ascii="Arial Narrow" w:hAnsi="Arial Narrow"/>
                <w:sz w:val="16"/>
                <w:szCs w:val="16"/>
              </w:rPr>
              <w:t>ZP,ZZ</w:t>
            </w:r>
            <w:proofErr w:type="gramEnd"/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19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3015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11952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4E42A9">
              <w:rPr>
                <w:rFonts w:ascii="Arial Narrow" w:hAnsi="Arial Narrow"/>
                <w:sz w:val="16"/>
                <w:szCs w:val="16"/>
              </w:rPr>
              <w:t>PP,ZP</w:t>
            </w:r>
            <w:proofErr w:type="gramEnd"/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20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3013/1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tabs>
                <w:tab w:val="left" w:pos="65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5145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ZP</w:t>
            </w: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21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3011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3089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22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3009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23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3007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24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3005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25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3004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26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3003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5250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27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2818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28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5528/16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29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5528/13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30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5528/14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31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5680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VB, VB</w:t>
            </w: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32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5528/18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33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5629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23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5787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34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5628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3804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35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5627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8526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36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5625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12599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37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5528/20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38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5528/21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39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5528/22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40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5528/23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8122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Zahájení exekuce ŘSD</w:t>
            </w: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41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5528/31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8122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Zahájení exekuce ŘSD</w:t>
            </w: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42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5528/35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8122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Zahájení exekuce ŘSD</w:t>
            </w: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43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5528/39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8122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Zahájení exekuce ŘSD</w:t>
            </w: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44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5528/38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45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5528/42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46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5528/41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47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5528/43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4113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48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5528/44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4113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49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5528/45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4113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50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5529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10001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VB, VB</w:t>
            </w: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51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5518/1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4575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VB, ZP</w:t>
            </w:r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5C40B8">
        <w:tc>
          <w:tcPr>
            <w:tcW w:w="48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52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5520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848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 xml:space="preserve">ZZ, </w:t>
            </w:r>
            <w:proofErr w:type="spellStart"/>
            <w:r w:rsidRPr="004E42A9">
              <w:rPr>
                <w:rFonts w:ascii="Arial Narrow" w:hAnsi="Arial Narrow"/>
                <w:sz w:val="16"/>
                <w:szCs w:val="16"/>
              </w:rPr>
              <w:t>ZZa,ZP</w:t>
            </w:r>
            <w:proofErr w:type="spellEnd"/>
          </w:p>
        </w:tc>
        <w:tc>
          <w:tcPr>
            <w:tcW w:w="1643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EA107E" w:rsidRPr="004E42A9" w:rsidRDefault="00EA107E">
      <w:r w:rsidRPr="004E42A9">
        <w:br w:type="page"/>
      </w:r>
    </w:p>
    <w:p w:rsidR="00EA107E" w:rsidRPr="004E42A9" w:rsidRDefault="00EA107E" w:rsidP="00D56647"/>
    <w:tbl>
      <w:tblPr>
        <w:tblStyle w:val="Mkatabulky"/>
        <w:tblW w:w="9889" w:type="dxa"/>
        <w:tblLook w:val="04A0" w:firstRow="1" w:lastRow="0" w:firstColumn="1" w:lastColumn="0" w:noHBand="0" w:noVBand="1"/>
      </w:tblPr>
      <w:tblGrid>
        <w:gridCol w:w="485"/>
        <w:gridCol w:w="844"/>
        <w:gridCol w:w="1135"/>
        <w:gridCol w:w="2755"/>
        <w:gridCol w:w="602"/>
        <w:gridCol w:w="803"/>
        <w:gridCol w:w="859"/>
        <w:gridCol w:w="1304"/>
        <w:gridCol w:w="1102"/>
      </w:tblGrid>
      <w:tr w:rsidR="00EA107E" w:rsidRPr="004E42A9" w:rsidTr="00E671BE">
        <w:trPr>
          <w:cantSplit/>
          <w:trHeight w:val="1134"/>
          <w:tblHeader/>
        </w:trPr>
        <w:tc>
          <w:tcPr>
            <w:tcW w:w="485" w:type="dxa"/>
            <w:textDirection w:val="btLr"/>
          </w:tcPr>
          <w:p w:rsidR="00EA107E" w:rsidRPr="004E42A9" w:rsidRDefault="00EA107E" w:rsidP="00E671BE">
            <w:pPr>
              <w:ind w:left="113" w:right="113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b/>
                <w:sz w:val="16"/>
                <w:szCs w:val="16"/>
              </w:rPr>
              <w:t>Pořadové číslo</w:t>
            </w:r>
          </w:p>
        </w:tc>
        <w:tc>
          <w:tcPr>
            <w:tcW w:w="844" w:type="dxa"/>
            <w:vAlign w:val="center"/>
          </w:tcPr>
          <w:p w:rsidR="00EA107E" w:rsidRPr="004E42A9" w:rsidRDefault="00EA107E" w:rsidP="00E671BE">
            <w:pPr>
              <w:rPr>
                <w:rFonts w:ascii="Arial Narrow" w:hAnsi="Arial Narrow"/>
                <w:b/>
                <w:sz w:val="16"/>
                <w:szCs w:val="16"/>
              </w:rPr>
            </w:pPr>
            <w:proofErr w:type="spellStart"/>
            <w:proofErr w:type="gramStart"/>
            <w:r w:rsidRPr="004E42A9">
              <w:rPr>
                <w:rFonts w:ascii="Arial Narrow" w:hAnsi="Arial Narrow"/>
                <w:b/>
                <w:sz w:val="16"/>
                <w:szCs w:val="16"/>
              </w:rPr>
              <w:t>Parc</w:t>
            </w:r>
            <w:proofErr w:type="gramEnd"/>
            <w:r w:rsidRPr="004E42A9">
              <w:rPr>
                <w:rFonts w:ascii="Arial Narrow" w:hAnsi="Arial Narrow"/>
                <w:b/>
                <w:sz w:val="16"/>
                <w:szCs w:val="16"/>
              </w:rPr>
              <w:t>.</w:t>
            </w:r>
            <w:proofErr w:type="gramStart"/>
            <w:r w:rsidRPr="004E42A9">
              <w:rPr>
                <w:rFonts w:ascii="Arial Narrow" w:hAnsi="Arial Narrow"/>
                <w:b/>
                <w:sz w:val="16"/>
                <w:szCs w:val="16"/>
              </w:rPr>
              <w:t>číslo</w:t>
            </w:r>
            <w:proofErr w:type="spellEnd"/>
            <w:proofErr w:type="gramEnd"/>
          </w:p>
        </w:tc>
        <w:tc>
          <w:tcPr>
            <w:tcW w:w="1135" w:type="dxa"/>
          </w:tcPr>
          <w:p w:rsidR="00EA107E" w:rsidRPr="004E42A9" w:rsidRDefault="00EA107E" w:rsidP="00E671B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EA107E" w:rsidRPr="004E42A9" w:rsidRDefault="00EA107E" w:rsidP="00E671B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EA107E" w:rsidRPr="004E42A9" w:rsidRDefault="00EA107E" w:rsidP="00E671B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b/>
                <w:sz w:val="16"/>
                <w:szCs w:val="16"/>
              </w:rPr>
              <w:t>počet vlastníků nebo spoluvlastníků</w:t>
            </w:r>
          </w:p>
        </w:tc>
        <w:tc>
          <w:tcPr>
            <w:tcW w:w="2755" w:type="dxa"/>
            <w:vAlign w:val="center"/>
          </w:tcPr>
          <w:p w:rsidR="00EA107E" w:rsidRPr="004E42A9" w:rsidRDefault="00EA107E" w:rsidP="00E671B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b/>
                <w:sz w:val="16"/>
                <w:szCs w:val="16"/>
              </w:rPr>
              <w:t xml:space="preserve">Druh pozemku / </w:t>
            </w:r>
          </w:p>
          <w:p w:rsidR="00EA107E" w:rsidRPr="004E42A9" w:rsidRDefault="00EA107E" w:rsidP="00E671B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b/>
                <w:sz w:val="16"/>
                <w:szCs w:val="16"/>
              </w:rPr>
              <w:t xml:space="preserve">Budova č.p.na pozemku </w:t>
            </w:r>
            <w:proofErr w:type="spellStart"/>
            <w:proofErr w:type="gramStart"/>
            <w:r w:rsidRPr="004E42A9">
              <w:rPr>
                <w:rFonts w:ascii="Arial Narrow" w:hAnsi="Arial Narrow" w:cs="Arial"/>
                <w:b/>
                <w:sz w:val="16"/>
                <w:szCs w:val="16"/>
              </w:rPr>
              <w:t>p.č</w:t>
            </w:r>
            <w:proofErr w:type="spellEnd"/>
            <w:r w:rsidRPr="004E42A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  <w:proofErr w:type="gramEnd"/>
          </w:p>
        </w:tc>
        <w:tc>
          <w:tcPr>
            <w:tcW w:w="602" w:type="dxa"/>
            <w:vAlign w:val="center"/>
          </w:tcPr>
          <w:p w:rsidR="00EA107E" w:rsidRPr="004E42A9" w:rsidRDefault="00EA107E" w:rsidP="00E671BE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b/>
                <w:sz w:val="16"/>
                <w:szCs w:val="16"/>
              </w:rPr>
              <w:t>LV</w:t>
            </w:r>
          </w:p>
        </w:tc>
        <w:tc>
          <w:tcPr>
            <w:tcW w:w="803" w:type="dxa"/>
            <w:vAlign w:val="center"/>
          </w:tcPr>
          <w:p w:rsidR="00EA107E" w:rsidRPr="004E42A9" w:rsidRDefault="00EA107E" w:rsidP="00E671BE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b/>
                <w:sz w:val="16"/>
                <w:szCs w:val="16"/>
              </w:rPr>
              <w:t>Způsob dotčení</w:t>
            </w:r>
          </w:p>
        </w:tc>
        <w:tc>
          <w:tcPr>
            <w:tcW w:w="859" w:type="dxa"/>
            <w:vAlign w:val="center"/>
          </w:tcPr>
          <w:p w:rsidR="00EA107E" w:rsidRPr="004E42A9" w:rsidRDefault="00EA107E" w:rsidP="00E671B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b/>
                <w:sz w:val="16"/>
                <w:szCs w:val="16"/>
              </w:rPr>
              <w:t>Zábor [m</w:t>
            </w:r>
            <w:r w:rsidRPr="004E42A9">
              <w:rPr>
                <w:rFonts w:ascii="Arial Narrow" w:hAnsi="Arial Narrow" w:cs="Arial"/>
                <w:b/>
                <w:sz w:val="16"/>
                <w:szCs w:val="16"/>
                <w:vertAlign w:val="superscript"/>
              </w:rPr>
              <w:t>2</w:t>
            </w:r>
            <w:r w:rsidRPr="004E42A9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]</w:t>
            </w:r>
          </w:p>
          <w:p w:rsidR="00EA107E" w:rsidRPr="004E42A9" w:rsidRDefault="00EA107E" w:rsidP="00E671B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b/>
                <w:sz w:val="16"/>
                <w:szCs w:val="16"/>
              </w:rPr>
              <w:t>mimo pozemky</w:t>
            </w:r>
          </w:p>
          <w:p w:rsidR="00EA107E" w:rsidRPr="004E42A9" w:rsidRDefault="00EA107E" w:rsidP="00E671B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b/>
                <w:sz w:val="16"/>
                <w:szCs w:val="16"/>
              </w:rPr>
              <w:t>m. Brna</w:t>
            </w:r>
          </w:p>
        </w:tc>
        <w:tc>
          <w:tcPr>
            <w:tcW w:w="1304" w:type="dxa"/>
            <w:vAlign w:val="center"/>
          </w:tcPr>
          <w:p w:rsidR="00EA107E" w:rsidRPr="004E42A9" w:rsidRDefault="00EA107E" w:rsidP="00E671B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b/>
                <w:sz w:val="16"/>
                <w:szCs w:val="16"/>
              </w:rPr>
              <w:t xml:space="preserve">Omezení vlast. </w:t>
            </w:r>
            <w:proofErr w:type="gramStart"/>
            <w:r w:rsidRPr="004E42A9">
              <w:rPr>
                <w:rFonts w:ascii="Arial Narrow" w:hAnsi="Arial Narrow" w:cs="Arial"/>
                <w:b/>
                <w:sz w:val="16"/>
                <w:szCs w:val="16"/>
              </w:rPr>
              <w:t>práva</w:t>
            </w:r>
            <w:proofErr w:type="gramEnd"/>
            <w:r w:rsidRPr="004E42A9">
              <w:rPr>
                <w:rFonts w:ascii="Arial Narrow" w:hAnsi="Arial Narrow" w:cs="Arial"/>
                <w:b/>
                <w:sz w:val="16"/>
                <w:szCs w:val="16"/>
              </w:rPr>
              <w:t xml:space="preserve"> apod.</w:t>
            </w:r>
          </w:p>
        </w:tc>
        <w:tc>
          <w:tcPr>
            <w:tcW w:w="1102" w:type="dxa"/>
            <w:vAlign w:val="center"/>
          </w:tcPr>
          <w:p w:rsidR="00EA107E" w:rsidRPr="004E42A9" w:rsidRDefault="00EA107E" w:rsidP="00E671B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b/>
                <w:sz w:val="16"/>
                <w:szCs w:val="16"/>
              </w:rPr>
              <w:t>Poznámka</w:t>
            </w:r>
          </w:p>
        </w:tc>
      </w:tr>
      <w:tr w:rsidR="006A178E" w:rsidRPr="004E42A9" w:rsidTr="00E671BE">
        <w:trPr>
          <w:trHeight w:val="166"/>
        </w:trPr>
        <w:tc>
          <w:tcPr>
            <w:tcW w:w="485" w:type="dxa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53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5480/9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848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 xml:space="preserve">ZZ, </w:t>
            </w:r>
            <w:proofErr w:type="spellStart"/>
            <w:r w:rsidRPr="004E42A9">
              <w:rPr>
                <w:rFonts w:ascii="Arial Narrow" w:hAnsi="Arial Narrow"/>
                <w:sz w:val="16"/>
                <w:szCs w:val="16"/>
              </w:rPr>
              <w:t>ZZa,ZP</w:t>
            </w:r>
            <w:proofErr w:type="spellEnd"/>
          </w:p>
        </w:tc>
        <w:tc>
          <w:tcPr>
            <w:tcW w:w="11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9306B1">
        <w:trPr>
          <w:trHeight w:val="204"/>
        </w:trPr>
        <w:tc>
          <w:tcPr>
            <w:tcW w:w="485" w:type="dxa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54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5528/68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9306B1">
        <w:trPr>
          <w:trHeight w:val="204"/>
        </w:trPr>
        <w:tc>
          <w:tcPr>
            <w:tcW w:w="485" w:type="dxa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55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5528/64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4575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VB</w:t>
            </w:r>
          </w:p>
        </w:tc>
        <w:tc>
          <w:tcPr>
            <w:tcW w:w="11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9306B1">
        <w:trPr>
          <w:trHeight w:val="204"/>
        </w:trPr>
        <w:tc>
          <w:tcPr>
            <w:tcW w:w="485" w:type="dxa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56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5480/1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848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 xml:space="preserve">ZZ, </w:t>
            </w:r>
            <w:proofErr w:type="spellStart"/>
            <w:r w:rsidRPr="004E42A9">
              <w:rPr>
                <w:rFonts w:ascii="Arial Narrow" w:hAnsi="Arial Narrow"/>
                <w:sz w:val="16"/>
                <w:szCs w:val="16"/>
              </w:rPr>
              <w:t>ZZa</w:t>
            </w:r>
            <w:proofErr w:type="spellEnd"/>
            <w:r w:rsidRPr="004E42A9">
              <w:rPr>
                <w:rFonts w:ascii="Arial Narrow" w:hAnsi="Arial Narrow"/>
                <w:sz w:val="16"/>
                <w:szCs w:val="16"/>
              </w:rPr>
              <w:t>, ZP</w:t>
            </w:r>
          </w:p>
        </w:tc>
        <w:tc>
          <w:tcPr>
            <w:tcW w:w="11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9306B1">
        <w:trPr>
          <w:trHeight w:val="204"/>
        </w:trPr>
        <w:tc>
          <w:tcPr>
            <w:tcW w:w="485" w:type="dxa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57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5480/2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4575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ZP</w:t>
            </w:r>
          </w:p>
        </w:tc>
        <w:tc>
          <w:tcPr>
            <w:tcW w:w="11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9306B1">
        <w:trPr>
          <w:trHeight w:val="204"/>
        </w:trPr>
        <w:tc>
          <w:tcPr>
            <w:tcW w:w="485" w:type="dxa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58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5480/3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5253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ZP</w:t>
            </w:r>
          </w:p>
        </w:tc>
        <w:tc>
          <w:tcPr>
            <w:tcW w:w="11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 xml:space="preserve">Exekuční příkaz k prodeji </w:t>
            </w:r>
            <w:proofErr w:type="spellStart"/>
            <w:r w:rsidRPr="004E42A9">
              <w:rPr>
                <w:rFonts w:ascii="Arial Narrow" w:hAnsi="Arial Narrow"/>
                <w:sz w:val="16"/>
                <w:szCs w:val="16"/>
              </w:rPr>
              <w:t>nem</w:t>
            </w:r>
            <w:proofErr w:type="spellEnd"/>
            <w:r w:rsidRPr="004E42A9">
              <w:rPr>
                <w:rFonts w:ascii="Arial Narrow" w:hAnsi="Arial Narrow"/>
                <w:sz w:val="16"/>
                <w:szCs w:val="16"/>
              </w:rPr>
              <w:t>.</w:t>
            </w:r>
          </w:p>
        </w:tc>
      </w:tr>
      <w:tr w:rsidR="006A178E" w:rsidRPr="004E42A9" w:rsidTr="009306B1">
        <w:trPr>
          <w:trHeight w:val="204"/>
        </w:trPr>
        <w:tc>
          <w:tcPr>
            <w:tcW w:w="485" w:type="dxa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59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5480/4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4575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ZP</w:t>
            </w:r>
          </w:p>
        </w:tc>
        <w:tc>
          <w:tcPr>
            <w:tcW w:w="11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9306B1">
        <w:trPr>
          <w:trHeight w:val="204"/>
        </w:trPr>
        <w:tc>
          <w:tcPr>
            <w:tcW w:w="485" w:type="dxa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60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5480/5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Zastavěná plocha a nádvoří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4576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 xml:space="preserve">Exekuční příkaz k prodeji </w:t>
            </w:r>
            <w:proofErr w:type="spellStart"/>
            <w:r w:rsidRPr="004E42A9">
              <w:rPr>
                <w:rFonts w:ascii="Arial Narrow" w:hAnsi="Arial Narrow"/>
                <w:sz w:val="16"/>
                <w:szCs w:val="16"/>
              </w:rPr>
              <w:t>nem</w:t>
            </w:r>
            <w:proofErr w:type="spellEnd"/>
            <w:r w:rsidRPr="004E42A9">
              <w:rPr>
                <w:rFonts w:ascii="Arial Narrow" w:hAnsi="Arial Narrow"/>
                <w:sz w:val="16"/>
                <w:szCs w:val="16"/>
              </w:rPr>
              <w:t>.</w:t>
            </w:r>
          </w:p>
        </w:tc>
      </w:tr>
      <w:tr w:rsidR="006A178E" w:rsidRPr="004E42A9" w:rsidTr="009306B1">
        <w:trPr>
          <w:trHeight w:val="204"/>
        </w:trPr>
        <w:tc>
          <w:tcPr>
            <w:tcW w:w="485" w:type="dxa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61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5482/2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5253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ZP</w:t>
            </w:r>
          </w:p>
        </w:tc>
        <w:tc>
          <w:tcPr>
            <w:tcW w:w="11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 xml:space="preserve">Exekuční příkaz k prodeji </w:t>
            </w:r>
            <w:proofErr w:type="spellStart"/>
            <w:r w:rsidRPr="004E42A9">
              <w:rPr>
                <w:rFonts w:ascii="Arial Narrow" w:hAnsi="Arial Narrow"/>
                <w:sz w:val="16"/>
                <w:szCs w:val="16"/>
              </w:rPr>
              <w:t>nem</w:t>
            </w:r>
            <w:proofErr w:type="spellEnd"/>
            <w:r w:rsidRPr="004E42A9">
              <w:rPr>
                <w:rFonts w:ascii="Arial Narrow" w:hAnsi="Arial Narrow"/>
                <w:sz w:val="16"/>
                <w:szCs w:val="16"/>
              </w:rPr>
              <w:t>.</w:t>
            </w:r>
          </w:p>
        </w:tc>
      </w:tr>
      <w:tr w:rsidR="006A178E" w:rsidRPr="004E42A9" w:rsidTr="009306B1">
        <w:trPr>
          <w:trHeight w:val="204"/>
        </w:trPr>
        <w:tc>
          <w:tcPr>
            <w:tcW w:w="485" w:type="dxa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62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5465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Ostatní plocha</w:t>
            </w:r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14026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ZP</w:t>
            </w:r>
          </w:p>
        </w:tc>
        <w:tc>
          <w:tcPr>
            <w:tcW w:w="11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9306B1">
        <w:trPr>
          <w:trHeight w:val="204"/>
        </w:trPr>
        <w:tc>
          <w:tcPr>
            <w:tcW w:w="485" w:type="dxa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63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5528/52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 xml:space="preserve">Ostatní </w:t>
            </w:r>
            <w:proofErr w:type="spellStart"/>
            <w:r w:rsidRPr="004E42A9">
              <w:rPr>
                <w:rFonts w:ascii="Arial Narrow" w:hAnsi="Arial Narrow"/>
                <w:sz w:val="16"/>
                <w:szCs w:val="16"/>
              </w:rPr>
              <w:t>pocha</w:t>
            </w:r>
            <w:proofErr w:type="spellEnd"/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9306B1">
        <w:trPr>
          <w:trHeight w:val="204"/>
        </w:trPr>
        <w:tc>
          <w:tcPr>
            <w:tcW w:w="485" w:type="dxa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64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5528/53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 xml:space="preserve">Ostatní </w:t>
            </w:r>
            <w:proofErr w:type="spellStart"/>
            <w:r w:rsidRPr="004E42A9">
              <w:rPr>
                <w:rFonts w:ascii="Arial Narrow" w:hAnsi="Arial Narrow"/>
                <w:sz w:val="16"/>
                <w:szCs w:val="16"/>
              </w:rPr>
              <w:t>pocha</w:t>
            </w:r>
            <w:proofErr w:type="spellEnd"/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9306B1">
        <w:trPr>
          <w:trHeight w:val="204"/>
        </w:trPr>
        <w:tc>
          <w:tcPr>
            <w:tcW w:w="485" w:type="dxa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65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5528/54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 xml:space="preserve">Ostatní </w:t>
            </w:r>
            <w:proofErr w:type="spellStart"/>
            <w:r w:rsidRPr="004E42A9">
              <w:rPr>
                <w:rFonts w:ascii="Arial Narrow" w:hAnsi="Arial Narrow"/>
                <w:sz w:val="16"/>
                <w:szCs w:val="16"/>
              </w:rPr>
              <w:t>pocha</w:t>
            </w:r>
            <w:proofErr w:type="spellEnd"/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E42A9" w:rsidTr="009306B1">
        <w:trPr>
          <w:trHeight w:val="204"/>
        </w:trPr>
        <w:tc>
          <w:tcPr>
            <w:tcW w:w="485" w:type="dxa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 w:rsidRPr="004E42A9">
              <w:rPr>
                <w:rFonts w:ascii="Arial Narrow" w:hAnsi="Arial Narrow" w:cs="Arial"/>
                <w:sz w:val="16"/>
                <w:szCs w:val="16"/>
              </w:rPr>
              <w:t>66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5528/55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 xml:space="preserve">Ostatní </w:t>
            </w:r>
            <w:proofErr w:type="spellStart"/>
            <w:r w:rsidRPr="004E42A9">
              <w:rPr>
                <w:rFonts w:ascii="Arial Narrow" w:hAnsi="Arial Narrow"/>
                <w:sz w:val="16"/>
                <w:szCs w:val="16"/>
              </w:rPr>
              <w:t>pocha</w:t>
            </w:r>
            <w:proofErr w:type="spellEnd"/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178E" w:rsidRPr="004D1CE8" w:rsidTr="009306B1">
        <w:trPr>
          <w:trHeight w:val="204"/>
        </w:trPr>
        <w:tc>
          <w:tcPr>
            <w:tcW w:w="485" w:type="dxa"/>
          </w:tcPr>
          <w:p w:rsidR="006A178E" w:rsidRPr="004E42A9" w:rsidRDefault="006A178E" w:rsidP="006A178E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67</w:t>
            </w:r>
          </w:p>
        </w:tc>
        <w:tc>
          <w:tcPr>
            <w:tcW w:w="84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5528/56</w:t>
            </w:r>
          </w:p>
        </w:tc>
        <w:tc>
          <w:tcPr>
            <w:tcW w:w="1135" w:type="dxa"/>
            <w:vAlign w:val="center"/>
          </w:tcPr>
          <w:p w:rsidR="006A178E" w:rsidRPr="004E42A9" w:rsidRDefault="006A178E" w:rsidP="006A178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2755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 xml:space="preserve">Ostatní </w:t>
            </w:r>
            <w:proofErr w:type="spellStart"/>
            <w:r w:rsidRPr="004E42A9">
              <w:rPr>
                <w:rFonts w:ascii="Arial Narrow" w:hAnsi="Arial Narrow"/>
                <w:sz w:val="16"/>
                <w:szCs w:val="16"/>
              </w:rPr>
              <w:t>pocha</w:t>
            </w:r>
            <w:proofErr w:type="spellEnd"/>
          </w:p>
        </w:tc>
        <w:tc>
          <w:tcPr>
            <w:tcW w:w="602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  <w:r w:rsidRPr="004E42A9">
              <w:rPr>
                <w:rFonts w:ascii="Arial Narrow" w:hAnsi="Arial Narrow"/>
                <w:sz w:val="16"/>
                <w:szCs w:val="16"/>
              </w:rPr>
              <w:t>60000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6A178E" w:rsidRPr="004E42A9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02" w:type="dxa"/>
            <w:vAlign w:val="center"/>
          </w:tcPr>
          <w:p w:rsidR="006A178E" w:rsidRDefault="006A178E" w:rsidP="006A178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8A296C" w:rsidRPr="00EA107E" w:rsidRDefault="008A296C" w:rsidP="00EA107E"/>
    <w:sectPr w:rsidR="008A296C" w:rsidRPr="00EA107E" w:rsidSect="00EA107E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0B8" w:rsidRDefault="005C40B8" w:rsidP="00742113">
      <w:pPr>
        <w:spacing w:after="0" w:line="240" w:lineRule="auto"/>
      </w:pPr>
      <w:r>
        <w:separator/>
      </w:r>
    </w:p>
  </w:endnote>
  <w:endnote w:type="continuationSeparator" w:id="0">
    <w:p w:rsidR="005C40B8" w:rsidRDefault="005C40B8" w:rsidP="00742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0B8" w:rsidRPr="00EA107E" w:rsidRDefault="005C40B8" w:rsidP="00EA107E">
    <w:pPr>
      <w:pStyle w:val="Zpat"/>
      <w:tabs>
        <w:tab w:val="clear" w:pos="4536"/>
        <w:tab w:val="clear" w:pos="9072"/>
      </w:tabs>
      <w:spacing w:after="60"/>
      <w:jc w:val="both"/>
      <w:rPr>
        <w:sz w:val="16"/>
        <w:szCs w:val="16"/>
      </w:rPr>
    </w:pPr>
    <w:r w:rsidRPr="00EA107E">
      <w:rPr>
        <w:sz w:val="16"/>
        <w:szCs w:val="16"/>
      </w:rPr>
      <w:t>Vysvětlivky:</w:t>
    </w:r>
  </w:p>
  <w:p w:rsidR="005C40B8" w:rsidRPr="00EA107E" w:rsidRDefault="005C40B8" w:rsidP="00EA107E">
    <w:pPr>
      <w:pStyle w:val="Zpat"/>
      <w:tabs>
        <w:tab w:val="clear" w:pos="4536"/>
        <w:tab w:val="clear" w:pos="9072"/>
      </w:tabs>
      <w:spacing w:after="60"/>
      <w:jc w:val="both"/>
      <w:rPr>
        <w:sz w:val="16"/>
        <w:szCs w:val="16"/>
      </w:rPr>
    </w:pPr>
    <w:r w:rsidRPr="00EA107E">
      <w:rPr>
        <w:sz w:val="16"/>
        <w:szCs w:val="16"/>
      </w:rPr>
      <w:t xml:space="preserve">ZPŮSOB DOTČENÍ </w:t>
    </w:r>
    <w:r w:rsidRPr="00EA107E">
      <w:rPr>
        <w:rFonts w:ascii="Arial" w:hAnsi="Arial"/>
        <w:sz w:val="16"/>
        <w:szCs w:val="16"/>
      </w:rPr>
      <w:t>-</w:t>
    </w:r>
    <w:r w:rsidRPr="00EA107E">
      <w:rPr>
        <w:sz w:val="16"/>
        <w:szCs w:val="16"/>
      </w:rPr>
      <w:t xml:space="preserve"> nemovitost bude dotčena stavbou (viz. </w:t>
    </w:r>
    <w:proofErr w:type="gramStart"/>
    <w:r w:rsidRPr="00EA107E">
      <w:rPr>
        <w:sz w:val="16"/>
        <w:szCs w:val="16"/>
      </w:rPr>
      <w:t>níže</w:t>
    </w:r>
    <w:proofErr w:type="gramEnd"/>
    <w:r w:rsidRPr="00EA107E">
      <w:rPr>
        <w:sz w:val="16"/>
        <w:szCs w:val="16"/>
      </w:rPr>
      <w:t xml:space="preserve"> uvedené zkratky)</w:t>
    </w:r>
  </w:p>
  <w:p w:rsidR="005C40B8" w:rsidRPr="00EA107E" w:rsidRDefault="005C40B8" w:rsidP="00EA107E">
    <w:pPr>
      <w:jc w:val="both"/>
      <w:rPr>
        <w:rFonts w:ascii="Arial" w:hAnsi="Arial"/>
        <w:sz w:val="16"/>
        <w:szCs w:val="16"/>
      </w:rPr>
    </w:pPr>
    <w:r w:rsidRPr="00EA107E">
      <w:rPr>
        <w:sz w:val="16"/>
        <w:szCs w:val="16"/>
      </w:rPr>
      <w:t xml:space="preserve">Soused: K – kanalizace, V – vodovodu, OPV – </w:t>
    </w:r>
    <w:proofErr w:type="spellStart"/>
    <w:r w:rsidRPr="00EA107E">
      <w:rPr>
        <w:sz w:val="16"/>
        <w:szCs w:val="16"/>
      </w:rPr>
      <w:t>ochr</w:t>
    </w:r>
    <w:proofErr w:type="spellEnd"/>
    <w:r w:rsidRPr="00EA107E">
      <w:rPr>
        <w:sz w:val="16"/>
        <w:szCs w:val="16"/>
      </w:rPr>
      <w:t xml:space="preserve">. pásmo vodovodu, OPK - </w:t>
    </w:r>
    <w:proofErr w:type="spellStart"/>
    <w:r w:rsidRPr="00EA107E">
      <w:rPr>
        <w:sz w:val="16"/>
        <w:szCs w:val="16"/>
      </w:rPr>
      <w:t>ochr</w:t>
    </w:r>
    <w:proofErr w:type="spellEnd"/>
    <w:r w:rsidRPr="00EA107E">
      <w:rPr>
        <w:sz w:val="16"/>
        <w:szCs w:val="16"/>
      </w:rPr>
      <w:t xml:space="preserve">. pásmo kanalizace,  VP - vodovodní přípojka,  KP – kanalizační přípojka,  P – přeložky sítí,     ZS – zařízení staveniště,  NZ – náhradní </w:t>
    </w:r>
    <w:proofErr w:type="gramStart"/>
    <w:r w:rsidRPr="00EA107E">
      <w:rPr>
        <w:sz w:val="16"/>
        <w:szCs w:val="16"/>
      </w:rPr>
      <w:t>zásobení,  KOM</w:t>
    </w:r>
    <w:proofErr w:type="gramEnd"/>
    <w:r w:rsidRPr="00EA107E">
      <w:rPr>
        <w:sz w:val="16"/>
        <w:szCs w:val="16"/>
      </w:rPr>
      <w:t xml:space="preserve"> – obnova komunikace</w:t>
    </w:r>
  </w:p>
  <w:p w:rsidR="005C40B8" w:rsidRPr="00EA107E" w:rsidRDefault="005C40B8" w:rsidP="00EA107E">
    <w:pPr>
      <w:jc w:val="both"/>
      <w:rPr>
        <w:rFonts w:ascii="Arial" w:hAnsi="Arial"/>
        <w:sz w:val="16"/>
        <w:szCs w:val="16"/>
      </w:rPr>
    </w:pPr>
    <w:r w:rsidRPr="00EA107E">
      <w:rPr>
        <w:rFonts w:ascii="Arial" w:hAnsi="Arial"/>
        <w:sz w:val="16"/>
        <w:szCs w:val="16"/>
      </w:rPr>
      <w:t xml:space="preserve">Omezení vlast. </w:t>
    </w:r>
    <w:proofErr w:type="gramStart"/>
    <w:r w:rsidRPr="00EA107E">
      <w:rPr>
        <w:rFonts w:ascii="Arial" w:hAnsi="Arial"/>
        <w:sz w:val="16"/>
        <w:szCs w:val="16"/>
      </w:rPr>
      <w:t>práva</w:t>
    </w:r>
    <w:proofErr w:type="gramEnd"/>
    <w:r w:rsidRPr="00EA107E">
      <w:rPr>
        <w:rFonts w:ascii="Arial" w:hAnsi="Arial"/>
        <w:sz w:val="16"/>
        <w:szCs w:val="16"/>
      </w:rPr>
      <w:t>:  VB – věcné břemeno, E – exekuce, ZP -  zástavní právo, PP-předkupní právo, P-půjčka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0B8" w:rsidRPr="00EA107E" w:rsidRDefault="005C40B8" w:rsidP="000625E8">
    <w:pPr>
      <w:pStyle w:val="Zpat"/>
      <w:tabs>
        <w:tab w:val="clear" w:pos="4536"/>
        <w:tab w:val="clear" w:pos="9072"/>
      </w:tabs>
      <w:spacing w:after="60"/>
      <w:jc w:val="both"/>
      <w:rPr>
        <w:sz w:val="16"/>
        <w:szCs w:val="16"/>
      </w:rPr>
    </w:pPr>
    <w:r w:rsidRPr="00EA107E">
      <w:rPr>
        <w:sz w:val="16"/>
        <w:szCs w:val="16"/>
      </w:rPr>
      <w:t>Vysvětlivky:</w:t>
    </w:r>
  </w:p>
  <w:p w:rsidR="005C40B8" w:rsidRPr="00EA107E" w:rsidRDefault="005C40B8" w:rsidP="000625E8">
    <w:pPr>
      <w:pStyle w:val="Zpat"/>
      <w:tabs>
        <w:tab w:val="clear" w:pos="4536"/>
        <w:tab w:val="clear" w:pos="9072"/>
      </w:tabs>
      <w:spacing w:after="60"/>
      <w:jc w:val="both"/>
      <w:rPr>
        <w:sz w:val="16"/>
        <w:szCs w:val="16"/>
      </w:rPr>
    </w:pPr>
    <w:r w:rsidRPr="00EA107E">
      <w:rPr>
        <w:sz w:val="16"/>
        <w:szCs w:val="16"/>
      </w:rPr>
      <w:t xml:space="preserve">ZPŮSOB DOTČENÍ </w:t>
    </w:r>
    <w:r w:rsidRPr="00EA107E">
      <w:rPr>
        <w:rFonts w:ascii="Arial" w:hAnsi="Arial"/>
        <w:sz w:val="16"/>
        <w:szCs w:val="16"/>
      </w:rPr>
      <w:t>-</w:t>
    </w:r>
    <w:r w:rsidRPr="00EA107E">
      <w:rPr>
        <w:sz w:val="16"/>
        <w:szCs w:val="16"/>
      </w:rPr>
      <w:t xml:space="preserve"> nemovitost bude dotčena stavbou (viz. níže uvedené zkratky)</w:t>
    </w:r>
  </w:p>
  <w:p w:rsidR="005C40B8" w:rsidRPr="00EA107E" w:rsidRDefault="005C40B8" w:rsidP="000625E8">
    <w:pPr>
      <w:jc w:val="both"/>
      <w:rPr>
        <w:rFonts w:ascii="Arial" w:hAnsi="Arial"/>
        <w:sz w:val="16"/>
        <w:szCs w:val="16"/>
      </w:rPr>
    </w:pPr>
    <w:r w:rsidRPr="00EA107E">
      <w:rPr>
        <w:sz w:val="16"/>
        <w:szCs w:val="16"/>
      </w:rPr>
      <w:t xml:space="preserve">Soused: K – kanalizace, V – vodovodu, OPV – </w:t>
    </w:r>
    <w:proofErr w:type="spellStart"/>
    <w:r w:rsidRPr="00EA107E">
      <w:rPr>
        <w:sz w:val="16"/>
        <w:szCs w:val="16"/>
      </w:rPr>
      <w:t>ochr</w:t>
    </w:r>
    <w:proofErr w:type="spellEnd"/>
    <w:r w:rsidRPr="00EA107E">
      <w:rPr>
        <w:sz w:val="16"/>
        <w:szCs w:val="16"/>
      </w:rPr>
      <w:t xml:space="preserve">. pásmo vodovodu, OPK - </w:t>
    </w:r>
    <w:proofErr w:type="spellStart"/>
    <w:r w:rsidRPr="00EA107E">
      <w:rPr>
        <w:sz w:val="16"/>
        <w:szCs w:val="16"/>
      </w:rPr>
      <w:t>ochr</w:t>
    </w:r>
    <w:proofErr w:type="spellEnd"/>
    <w:r w:rsidRPr="00EA107E">
      <w:rPr>
        <w:sz w:val="16"/>
        <w:szCs w:val="16"/>
      </w:rPr>
      <w:t xml:space="preserve">. pásmo kanalizace,  VP - vodovodní přípojka,  KP – kanalizační přípojka,  P – přeložky sítí,     ZS – zařízení staveniště,  NZ – náhradní </w:t>
    </w:r>
    <w:proofErr w:type="gramStart"/>
    <w:r w:rsidRPr="00EA107E">
      <w:rPr>
        <w:sz w:val="16"/>
        <w:szCs w:val="16"/>
      </w:rPr>
      <w:t>zásobení,  KOM</w:t>
    </w:r>
    <w:proofErr w:type="gramEnd"/>
    <w:r w:rsidRPr="00EA107E">
      <w:rPr>
        <w:sz w:val="16"/>
        <w:szCs w:val="16"/>
      </w:rPr>
      <w:t xml:space="preserve"> – obnova komunikace</w:t>
    </w:r>
  </w:p>
  <w:p w:rsidR="005C40B8" w:rsidRPr="00EA107E" w:rsidRDefault="005C40B8" w:rsidP="000625E8">
    <w:pPr>
      <w:jc w:val="both"/>
      <w:rPr>
        <w:rFonts w:ascii="Arial" w:hAnsi="Arial"/>
        <w:sz w:val="16"/>
        <w:szCs w:val="16"/>
      </w:rPr>
    </w:pPr>
    <w:r w:rsidRPr="00EA107E">
      <w:rPr>
        <w:rFonts w:ascii="Arial" w:hAnsi="Arial"/>
        <w:sz w:val="16"/>
        <w:szCs w:val="16"/>
      </w:rPr>
      <w:t xml:space="preserve">Omezení vlast. </w:t>
    </w:r>
    <w:proofErr w:type="gramStart"/>
    <w:r w:rsidRPr="00EA107E">
      <w:rPr>
        <w:rFonts w:ascii="Arial" w:hAnsi="Arial"/>
        <w:sz w:val="16"/>
        <w:szCs w:val="16"/>
      </w:rPr>
      <w:t>práva</w:t>
    </w:r>
    <w:proofErr w:type="gramEnd"/>
    <w:r w:rsidRPr="00EA107E">
      <w:rPr>
        <w:rFonts w:ascii="Arial" w:hAnsi="Arial"/>
        <w:sz w:val="16"/>
        <w:szCs w:val="16"/>
      </w:rPr>
      <w:t>:  VB – věcné břemeno, E – exekuce, ZP -  zástavní právo, PP-předkupní právo, P-půjčka</w:t>
    </w:r>
    <w:r>
      <w:rPr>
        <w:rFonts w:ascii="Arial" w:hAnsi="Arial"/>
        <w:sz w:val="16"/>
        <w:szCs w:val="16"/>
      </w:rPr>
      <w:t>, ZZ-zákaz zcizení</w:t>
    </w:r>
    <w:r>
      <w:rPr>
        <w:rFonts w:ascii="Arial" w:hAnsi="Arial"/>
        <w:sz w:val="16"/>
        <w:szCs w:val="16"/>
      </w:rPr>
      <w:br/>
    </w:r>
    <w:proofErr w:type="spellStart"/>
    <w:r>
      <w:rPr>
        <w:rFonts w:ascii="Arial" w:hAnsi="Arial"/>
        <w:sz w:val="16"/>
        <w:szCs w:val="16"/>
      </w:rPr>
      <w:t>ZZa</w:t>
    </w:r>
    <w:proofErr w:type="spellEnd"/>
    <w:r>
      <w:rPr>
        <w:rFonts w:ascii="Arial" w:hAnsi="Arial"/>
        <w:sz w:val="16"/>
        <w:szCs w:val="16"/>
      </w:rPr>
      <w:t xml:space="preserve"> – zákaz zatížení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0B8" w:rsidRDefault="005C40B8" w:rsidP="00742113">
      <w:pPr>
        <w:spacing w:after="0" w:line="240" w:lineRule="auto"/>
      </w:pPr>
      <w:r>
        <w:separator/>
      </w:r>
    </w:p>
  </w:footnote>
  <w:footnote w:type="continuationSeparator" w:id="0">
    <w:p w:rsidR="005C40B8" w:rsidRDefault="005C40B8" w:rsidP="00742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0B8" w:rsidRDefault="005C40B8" w:rsidP="00EA107E">
    <w:pPr>
      <w:spacing w:after="0" w:line="240" w:lineRule="auto"/>
      <w:jc w:val="both"/>
      <w:rPr>
        <w:rStyle w:val="slostrnky"/>
        <w:rFonts w:ascii="Arial" w:hAnsi="Arial"/>
        <w:b/>
      </w:rPr>
    </w:pPr>
    <w:proofErr w:type="gramStart"/>
    <w:r>
      <w:rPr>
        <w:rStyle w:val="slostrnky"/>
        <w:rFonts w:ascii="Arial" w:hAnsi="Arial"/>
        <w:b/>
      </w:rPr>
      <w:t xml:space="preserve">H.4  </w:t>
    </w:r>
    <w:r w:rsidRPr="00C62C5A">
      <w:rPr>
        <w:rStyle w:val="slostrnky"/>
        <w:rFonts w:ascii="Arial" w:hAnsi="Arial"/>
        <w:b/>
      </w:rPr>
      <w:t>SOUHRNNÁ</w:t>
    </w:r>
    <w:proofErr w:type="gramEnd"/>
    <w:r w:rsidRPr="00C62C5A">
      <w:rPr>
        <w:rStyle w:val="slostrnky"/>
        <w:rFonts w:ascii="Arial" w:hAnsi="Arial"/>
        <w:b/>
      </w:rPr>
      <w:t xml:space="preserve"> TABULKA VLA</w:t>
    </w:r>
    <w:r>
      <w:rPr>
        <w:rStyle w:val="slostrnky"/>
        <w:rFonts w:ascii="Arial" w:hAnsi="Arial"/>
        <w:b/>
      </w:rPr>
      <w:t>STNÍKŮ SOUSEDNÍCH NEMOVITOSTÍ NE</w:t>
    </w:r>
    <w:r w:rsidRPr="00C62C5A">
      <w:rPr>
        <w:rStyle w:val="slostrnky"/>
        <w:rFonts w:ascii="Arial" w:hAnsi="Arial"/>
        <w:b/>
      </w:rPr>
      <w:t xml:space="preserve">BO STAVEB </w:t>
    </w:r>
  </w:p>
  <w:p w:rsidR="005C40B8" w:rsidRDefault="005C40B8" w:rsidP="00EA107E">
    <w:pPr>
      <w:spacing w:after="0" w:line="240" w:lineRule="auto"/>
      <w:jc w:val="both"/>
      <w:rPr>
        <w:rStyle w:val="slostrnky"/>
        <w:rFonts w:ascii="Arial" w:hAnsi="Arial"/>
        <w:b/>
      </w:rPr>
    </w:pPr>
    <w:r>
      <w:rPr>
        <w:rStyle w:val="slostrnky"/>
        <w:rFonts w:ascii="Arial" w:hAnsi="Arial"/>
        <w:b/>
      </w:rPr>
      <w:t xml:space="preserve">       </w:t>
    </w:r>
    <w:r w:rsidRPr="00C62C5A">
      <w:rPr>
        <w:rStyle w:val="slostrnky"/>
        <w:rFonts w:ascii="Arial" w:hAnsi="Arial"/>
        <w:b/>
      </w:rPr>
      <w:t>NA</w:t>
    </w:r>
    <w:r>
      <w:rPr>
        <w:rStyle w:val="slostrnky"/>
        <w:rFonts w:ascii="Arial" w:hAnsi="Arial"/>
        <w:b/>
      </w:rPr>
      <w:t xml:space="preserve"> </w:t>
    </w:r>
    <w:r w:rsidRPr="00C62C5A">
      <w:rPr>
        <w:rStyle w:val="slostrnky"/>
        <w:rFonts w:ascii="Arial" w:hAnsi="Arial"/>
        <w:b/>
      </w:rPr>
      <w:t>NICH</w:t>
    </w:r>
    <w:r>
      <w:rPr>
        <w:rStyle w:val="slostrnky"/>
        <w:rFonts w:ascii="Arial" w:hAnsi="Arial"/>
        <w:b/>
      </w:rPr>
      <w:t>,</w:t>
    </w:r>
    <w:r w:rsidRPr="00C62C5A">
      <w:rPr>
        <w:rStyle w:val="slostrnky"/>
        <w:rFonts w:ascii="Arial" w:hAnsi="Arial"/>
        <w:b/>
      </w:rPr>
      <w:t xml:space="preserve"> JEJI</w:t>
    </w:r>
    <w:r>
      <w:rPr>
        <w:rStyle w:val="slostrnky"/>
        <w:rFonts w:ascii="Arial" w:hAnsi="Arial"/>
        <w:b/>
      </w:rPr>
      <w:t xml:space="preserve">CHŽ VLASTNICKÉ PRÁVO MŮŽE BÝT </w:t>
    </w:r>
    <w:r w:rsidRPr="00C62C5A">
      <w:rPr>
        <w:rStyle w:val="slostrnky"/>
        <w:rFonts w:ascii="Arial" w:hAnsi="Arial"/>
        <w:b/>
      </w:rPr>
      <w:t xml:space="preserve">PROVÁDĚNÍM STAVBY </w:t>
    </w:r>
    <w:r>
      <w:rPr>
        <w:rStyle w:val="slostrnky"/>
        <w:rFonts w:ascii="Arial" w:hAnsi="Arial"/>
        <w:b/>
      </w:rPr>
      <w:t xml:space="preserve">  </w:t>
    </w:r>
  </w:p>
  <w:p w:rsidR="005C40B8" w:rsidRPr="00FC09CC" w:rsidRDefault="005C40B8" w:rsidP="00EA107E">
    <w:pPr>
      <w:spacing w:after="0" w:line="240" w:lineRule="auto"/>
      <w:jc w:val="both"/>
      <w:rPr>
        <w:rStyle w:val="slostrnky"/>
        <w:rFonts w:ascii="Arial" w:hAnsi="Arial"/>
        <w:b/>
      </w:rPr>
    </w:pPr>
    <w:r>
      <w:rPr>
        <w:rStyle w:val="slostrnky"/>
        <w:rFonts w:ascii="Arial" w:hAnsi="Arial"/>
        <w:b/>
      </w:rPr>
      <w:t xml:space="preserve">       </w:t>
    </w:r>
    <w:r w:rsidRPr="00C62C5A">
      <w:rPr>
        <w:rStyle w:val="slostrnky"/>
        <w:rFonts w:ascii="Arial" w:hAnsi="Arial"/>
        <w:b/>
      </w:rPr>
      <w:t>DOTČENO</w:t>
    </w:r>
  </w:p>
  <w:p w:rsidR="005C40B8" w:rsidRPr="00FC09CC" w:rsidRDefault="005C40B8" w:rsidP="00EA107E">
    <w:pPr>
      <w:jc w:val="center"/>
      <w:rPr>
        <w:rFonts w:ascii="Arial" w:hAnsi="Arial"/>
        <w:sz w:val="16"/>
        <w:szCs w:val="16"/>
      </w:rPr>
    </w:pPr>
    <w:r w:rsidRPr="0055740A">
      <w:rPr>
        <w:rFonts w:ascii="Arial" w:hAnsi="Arial"/>
        <w:sz w:val="16"/>
        <w:szCs w:val="16"/>
      </w:rPr>
      <w:t>(dle stavebního zákona č. 183/2006 Sb. § 85 odst. 2</w:t>
    </w:r>
    <w:r>
      <w:rPr>
        <w:rFonts w:ascii="Arial" w:hAnsi="Arial"/>
        <w:sz w:val="16"/>
        <w:szCs w:val="16"/>
      </w:rPr>
      <w:t>b</w:t>
    </w:r>
    <w:r w:rsidRPr="0055740A">
      <w:rPr>
        <w:rFonts w:ascii="Arial" w:hAnsi="Arial"/>
        <w:sz w:val="16"/>
        <w:szCs w:val="16"/>
      </w:rPr>
      <w:t xml:space="preserve"> , §109 </w:t>
    </w:r>
    <w:r>
      <w:rPr>
        <w:rFonts w:ascii="Arial" w:hAnsi="Arial"/>
        <w:sz w:val="16"/>
        <w:szCs w:val="16"/>
      </w:rPr>
      <w:t>e</w:t>
    </w:r>
    <w:r w:rsidRPr="0055740A">
      <w:rPr>
        <w:rFonts w:ascii="Arial" w:hAnsi="Arial"/>
        <w:sz w:val="16"/>
        <w:szCs w:val="16"/>
      </w:rPr>
      <w:t>,</w:t>
    </w:r>
    <w:r>
      <w:rPr>
        <w:rFonts w:ascii="Arial" w:hAnsi="Arial"/>
        <w:sz w:val="16"/>
        <w:szCs w:val="16"/>
      </w:rPr>
      <w:t xml:space="preserve"> f)</w:t>
    </w:r>
  </w:p>
  <w:p w:rsidR="005C40B8" w:rsidRPr="00690DBA" w:rsidRDefault="005C40B8" w:rsidP="00EA107E">
    <w:pPr>
      <w:pStyle w:val="Zhlav"/>
      <w:tabs>
        <w:tab w:val="clear" w:pos="4536"/>
        <w:tab w:val="clear" w:pos="9072"/>
        <w:tab w:val="left" w:pos="851"/>
      </w:tabs>
      <w:spacing w:before="120"/>
      <w:ind w:right="-556"/>
      <w:rPr>
        <w:rFonts w:ascii="Arial" w:hAnsi="Arial"/>
        <w:sz w:val="16"/>
        <w:szCs w:val="16"/>
      </w:rPr>
    </w:pPr>
    <w:r w:rsidRPr="009A4480">
      <w:rPr>
        <w:rFonts w:ascii="Arial" w:hAnsi="Arial"/>
        <w:sz w:val="16"/>
        <w:szCs w:val="16"/>
      </w:rPr>
      <w:t xml:space="preserve">Stavba: </w:t>
    </w:r>
    <w:r w:rsidRPr="00690DBA">
      <w:rPr>
        <w:rFonts w:ascii="Arial" w:hAnsi="Arial"/>
        <w:sz w:val="16"/>
        <w:szCs w:val="16"/>
      </w:rPr>
      <w:t xml:space="preserve">Brno, </w:t>
    </w:r>
    <w:r>
      <w:rPr>
        <w:rFonts w:ascii="Arial" w:hAnsi="Arial"/>
        <w:sz w:val="16"/>
        <w:szCs w:val="16"/>
      </w:rPr>
      <w:t>Hlinky</w:t>
    </w:r>
    <w:r w:rsidRPr="00690DBA">
      <w:rPr>
        <w:rFonts w:ascii="Arial" w:hAnsi="Arial"/>
        <w:sz w:val="16"/>
        <w:szCs w:val="16"/>
      </w:rPr>
      <w:t xml:space="preserve"> - rekonstrukce vodovodu</w:t>
    </w:r>
    <w:r>
      <w:rPr>
        <w:rFonts w:ascii="Arial" w:hAnsi="Arial"/>
        <w:sz w:val="16"/>
        <w:szCs w:val="16"/>
      </w:rPr>
      <w:t xml:space="preserve">      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Katastrální území: </w:t>
    </w:r>
    <w:r w:rsidRPr="00EA107E">
      <w:rPr>
        <w:rFonts w:ascii="Arial" w:hAnsi="Arial"/>
        <w:sz w:val="16"/>
        <w:szCs w:val="16"/>
      </w:rPr>
      <w:t>Staré Brno (okres Brno-město);610089</w:t>
    </w:r>
  </w:p>
  <w:p w:rsidR="005C40B8" w:rsidRPr="00EA107E" w:rsidRDefault="005C40B8" w:rsidP="00EA10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0B8" w:rsidRDefault="005C40B8" w:rsidP="00127B14">
    <w:pPr>
      <w:spacing w:after="0" w:line="240" w:lineRule="auto"/>
      <w:jc w:val="both"/>
      <w:rPr>
        <w:rStyle w:val="slostrnky"/>
        <w:rFonts w:ascii="Arial" w:hAnsi="Arial"/>
        <w:b/>
      </w:rPr>
    </w:pPr>
    <w:proofErr w:type="gramStart"/>
    <w:r>
      <w:rPr>
        <w:rStyle w:val="slostrnky"/>
        <w:rFonts w:ascii="Arial" w:hAnsi="Arial"/>
        <w:b/>
      </w:rPr>
      <w:t xml:space="preserve">H.4  </w:t>
    </w:r>
    <w:r w:rsidRPr="00C62C5A">
      <w:rPr>
        <w:rStyle w:val="slostrnky"/>
        <w:rFonts w:ascii="Arial" w:hAnsi="Arial"/>
        <w:b/>
      </w:rPr>
      <w:t>SOUHRNNÁ</w:t>
    </w:r>
    <w:proofErr w:type="gramEnd"/>
    <w:r w:rsidRPr="00C62C5A">
      <w:rPr>
        <w:rStyle w:val="slostrnky"/>
        <w:rFonts w:ascii="Arial" w:hAnsi="Arial"/>
        <w:b/>
      </w:rPr>
      <w:t xml:space="preserve"> TABULKA VLA</w:t>
    </w:r>
    <w:r>
      <w:rPr>
        <w:rStyle w:val="slostrnky"/>
        <w:rFonts w:ascii="Arial" w:hAnsi="Arial"/>
        <w:b/>
      </w:rPr>
      <w:t>STNÍKŮ SOUSEDNÍCH NEMOVITOSTÍ NE</w:t>
    </w:r>
    <w:r w:rsidRPr="00C62C5A">
      <w:rPr>
        <w:rStyle w:val="slostrnky"/>
        <w:rFonts w:ascii="Arial" w:hAnsi="Arial"/>
        <w:b/>
      </w:rPr>
      <w:t xml:space="preserve">BO STAVEB </w:t>
    </w:r>
  </w:p>
  <w:p w:rsidR="005C40B8" w:rsidRDefault="005C40B8" w:rsidP="00127B14">
    <w:pPr>
      <w:spacing w:after="0" w:line="240" w:lineRule="auto"/>
      <w:jc w:val="both"/>
      <w:rPr>
        <w:rStyle w:val="slostrnky"/>
        <w:rFonts w:ascii="Arial" w:hAnsi="Arial"/>
        <w:b/>
      </w:rPr>
    </w:pPr>
    <w:r>
      <w:rPr>
        <w:rStyle w:val="slostrnky"/>
        <w:rFonts w:ascii="Arial" w:hAnsi="Arial"/>
        <w:b/>
      </w:rPr>
      <w:t xml:space="preserve">       </w:t>
    </w:r>
    <w:r w:rsidRPr="00C62C5A">
      <w:rPr>
        <w:rStyle w:val="slostrnky"/>
        <w:rFonts w:ascii="Arial" w:hAnsi="Arial"/>
        <w:b/>
      </w:rPr>
      <w:t>NA</w:t>
    </w:r>
    <w:r>
      <w:rPr>
        <w:rStyle w:val="slostrnky"/>
        <w:rFonts w:ascii="Arial" w:hAnsi="Arial"/>
        <w:b/>
      </w:rPr>
      <w:t xml:space="preserve"> </w:t>
    </w:r>
    <w:r w:rsidRPr="00C62C5A">
      <w:rPr>
        <w:rStyle w:val="slostrnky"/>
        <w:rFonts w:ascii="Arial" w:hAnsi="Arial"/>
        <w:b/>
      </w:rPr>
      <w:t>NICH</w:t>
    </w:r>
    <w:r>
      <w:rPr>
        <w:rStyle w:val="slostrnky"/>
        <w:rFonts w:ascii="Arial" w:hAnsi="Arial"/>
        <w:b/>
      </w:rPr>
      <w:t>,</w:t>
    </w:r>
    <w:r w:rsidRPr="00C62C5A">
      <w:rPr>
        <w:rStyle w:val="slostrnky"/>
        <w:rFonts w:ascii="Arial" w:hAnsi="Arial"/>
        <w:b/>
      </w:rPr>
      <w:t xml:space="preserve"> JEJI</w:t>
    </w:r>
    <w:r>
      <w:rPr>
        <w:rStyle w:val="slostrnky"/>
        <w:rFonts w:ascii="Arial" w:hAnsi="Arial"/>
        <w:b/>
      </w:rPr>
      <w:t xml:space="preserve">CHŽ VLASTNICKÉ PRÁVO MŮŽE BÝT </w:t>
    </w:r>
    <w:r w:rsidRPr="00C62C5A">
      <w:rPr>
        <w:rStyle w:val="slostrnky"/>
        <w:rFonts w:ascii="Arial" w:hAnsi="Arial"/>
        <w:b/>
      </w:rPr>
      <w:t xml:space="preserve">PROVÁDĚNÍM STAVBY </w:t>
    </w:r>
    <w:r>
      <w:rPr>
        <w:rStyle w:val="slostrnky"/>
        <w:rFonts w:ascii="Arial" w:hAnsi="Arial"/>
        <w:b/>
      </w:rPr>
      <w:t xml:space="preserve">  </w:t>
    </w:r>
  </w:p>
  <w:p w:rsidR="005C40B8" w:rsidRPr="00FC09CC" w:rsidRDefault="005C40B8" w:rsidP="00127B14">
    <w:pPr>
      <w:spacing w:after="0" w:line="240" w:lineRule="auto"/>
      <w:jc w:val="both"/>
      <w:rPr>
        <w:rStyle w:val="slostrnky"/>
        <w:rFonts w:ascii="Arial" w:hAnsi="Arial"/>
        <w:b/>
      </w:rPr>
    </w:pPr>
    <w:r>
      <w:rPr>
        <w:rStyle w:val="slostrnky"/>
        <w:rFonts w:ascii="Arial" w:hAnsi="Arial"/>
        <w:b/>
      </w:rPr>
      <w:t xml:space="preserve">       </w:t>
    </w:r>
    <w:r w:rsidRPr="00C62C5A">
      <w:rPr>
        <w:rStyle w:val="slostrnky"/>
        <w:rFonts w:ascii="Arial" w:hAnsi="Arial"/>
        <w:b/>
      </w:rPr>
      <w:t>DOTČENO</w:t>
    </w:r>
  </w:p>
  <w:p w:rsidR="005C40B8" w:rsidRPr="00FC09CC" w:rsidRDefault="005C40B8" w:rsidP="000625E8">
    <w:pPr>
      <w:jc w:val="center"/>
      <w:rPr>
        <w:rFonts w:ascii="Arial" w:hAnsi="Arial"/>
        <w:sz w:val="16"/>
        <w:szCs w:val="16"/>
      </w:rPr>
    </w:pPr>
    <w:r w:rsidRPr="0055740A">
      <w:rPr>
        <w:rFonts w:ascii="Arial" w:hAnsi="Arial"/>
        <w:sz w:val="16"/>
        <w:szCs w:val="16"/>
      </w:rPr>
      <w:t>(dle stavebního zákona č. 183/2006 Sb. § 85 odst. 2</w:t>
    </w:r>
    <w:r>
      <w:rPr>
        <w:rFonts w:ascii="Arial" w:hAnsi="Arial"/>
        <w:sz w:val="16"/>
        <w:szCs w:val="16"/>
      </w:rPr>
      <w:t>b</w:t>
    </w:r>
    <w:r w:rsidRPr="0055740A">
      <w:rPr>
        <w:rFonts w:ascii="Arial" w:hAnsi="Arial"/>
        <w:sz w:val="16"/>
        <w:szCs w:val="16"/>
      </w:rPr>
      <w:t xml:space="preserve"> , §109 </w:t>
    </w:r>
    <w:r>
      <w:rPr>
        <w:rFonts w:ascii="Arial" w:hAnsi="Arial"/>
        <w:sz w:val="16"/>
        <w:szCs w:val="16"/>
      </w:rPr>
      <w:t>e</w:t>
    </w:r>
    <w:r w:rsidRPr="0055740A">
      <w:rPr>
        <w:rFonts w:ascii="Arial" w:hAnsi="Arial"/>
        <w:sz w:val="16"/>
        <w:szCs w:val="16"/>
      </w:rPr>
      <w:t>,</w:t>
    </w:r>
    <w:r>
      <w:rPr>
        <w:rFonts w:ascii="Arial" w:hAnsi="Arial"/>
        <w:sz w:val="16"/>
        <w:szCs w:val="16"/>
      </w:rPr>
      <w:t xml:space="preserve"> f)</w:t>
    </w:r>
  </w:p>
  <w:p w:rsidR="005C40B8" w:rsidRDefault="005C40B8" w:rsidP="002F2FDA">
    <w:pPr>
      <w:pStyle w:val="Zhlav"/>
      <w:tabs>
        <w:tab w:val="clear" w:pos="4536"/>
        <w:tab w:val="clear" w:pos="9072"/>
      </w:tabs>
      <w:spacing w:after="60"/>
      <w:ind w:right="113"/>
      <w:rPr>
        <w:rFonts w:ascii="Arial" w:hAnsi="Arial"/>
        <w:iCs/>
        <w:sz w:val="18"/>
        <w:szCs w:val="18"/>
      </w:rPr>
    </w:pPr>
    <w:r w:rsidRPr="002F2FDA">
      <w:rPr>
        <w:rFonts w:ascii="Arial" w:hAnsi="Arial"/>
        <w:iCs/>
        <w:sz w:val="18"/>
        <w:szCs w:val="18"/>
      </w:rPr>
      <w:t>Stavba:</w:t>
    </w:r>
    <w:r w:rsidRPr="002F2FDA">
      <w:rPr>
        <w:sz w:val="18"/>
        <w:szCs w:val="18"/>
      </w:rPr>
      <w:t xml:space="preserve"> </w:t>
    </w:r>
    <w:r w:rsidRPr="002F2FDA">
      <w:rPr>
        <w:rFonts w:ascii="Arial" w:hAnsi="Arial"/>
        <w:iCs/>
        <w:sz w:val="18"/>
        <w:szCs w:val="18"/>
      </w:rPr>
      <w:t xml:space="preserve">BRNO, GAJDOŠOVA - OBSLUŽNÁ KOMUNIKACE – REKONSTRUKCE KANALIZACE A </w:t>
    </w:r>
    <w:r>
      <w:rPr>
        <w:rFonts w:ascii="Arial" w:hAnsi="Arial"/>
        <w:iCs/>
        <w:sz w:val="18"/>
        <w:szCs w:val="18"/>
      </w:rPr>
      <w:t>VODOVODU</w:t>
    </w:r>
  </w:p>
  <w:p w:rsidR="005C40B8" w:rsidRPr="002F2FDA" w:rsidRDefault="005C40B8" w:rsidP="002F2FDA">
    <w:pPr>
      <w:pStyle w:val="Zhlav"/>
      <w:tabs>
        <w:tab w:val="clear" w:pos="4536"/>
        <w:tab w:val="clear" w:pos="9072"/>
      </w:tabs>
      <w:spacing w:after="60"/>
      <w:ind w:right="113"/>
      <w:rPr>
        <w:rFonts w:ascii="Arial" w:hAnsi="Arial"/>
        <w:iCs/>
        <w:sz w:val="18"/>
        <w:szCs w:val="18"/>
      </w:rPr>
    </w:pPr>
    <w:r w:rsidRPr="002F2FDA">
      <w:rPr>
        <w:rFonts w:ascii="Arial" w:hAnsi="Arial"/>
        <w:iCs/>
        <w:sz w:val="18"/>
        <w:szCs w:val="18"/>
      </w:rPr>
      <w:t>Katastrální území: Židenice (okres Brno-město);611115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evenAndOddHeaders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113"/>
    <w:rsid w:val="0000643E"/>
    <w:rsid w:val="000215F2"/>
    <w:rsid w:val="00043CE5"/>
    <w:rsid w:val="00050C01"/>
    <w:rsid w:val="000625E8"/>
    <w:rsid w:val="000904F6"/>
    <w:rsid w:val="000A10C3"/>
    <w:rsid w:val="000B0EE2"/>
    <w:rsid w:val="000B55DD"/>
    <w:rsid w:val="000C23A3"/>
    <w:rsid w:val="000D4DD4"/>
    <w:rsid w:val="000E1676"/>
    <w:rsid w:val="000F18A5"/>
    <w:rsid w:val="000F6EA7"/>
    <w:rsid w:val="00112F25"/>
    <w:rsid w:val="00127B14"/>
    <w:rsid w:val="00135E9C"/>
    <w:rsid w:val="0013656E"/>
    <w:rsid w:val="0014213F"/>
    <w:rsid w:val="00170162"/>
    <w:rsid w:val="00173BB9"/>
    <w:rsid w:val="00184CE9"/>
    <w:rsid w:val="00185BC3"/>
    <w:rsid w:val="001D0E12"/>
    <w:rsid w:val="001E52CE"/>
    <w:rsid w:val="0020462C"/>
    <w:rsid w:val="002050CC"/>
    <w:rsid w:val="002105F5"/>
    <w:rsid w:val="002201A0"/>
    <w:rsid w:val="00224E60"/>
    <w:rsid w:val="002303F7"/>
    <w:rsid w:val="00240642"/>
    <w:rsid w:val="00282E78"/>
    <w:rsid w:val="0028610F"/>
    <w:rsid w:val="0029060B"/>
    <w:rsid w:val="002B68CD"/>
    <w:rsid w:val="002D0E4F"/>
    <w:rsid w:val="002D21F9"/>
    <w:rsid w:val="002D6178"/>
    <w:rsid w:val="002E0D8F"/>
    <w:rsid w:val="002E5E3D"/>
    <w:rsid w:val="002F2FDA"/>
    <w:rsid w:val="00304DDE"/>
    <w:rsid w:val="0031649E"/>
    <w:rsid w:val="00321C35"/>
    <w:rsid w:val="003337DC"/>
    <w:rsid w:val="003433E4"/>
    <w:rsid w:val="00352202"/>
    <w:rsid w:val="00354076"/>
    <w:rsid w:val="003815AB"/>
    <w:rsid w:val="003950B2"/>
    <w:rsid w:val="003C698B"/>
    <w:rsid w:val="003D0A82"/>
    <w:rsid w:val="003D19CA"/>
    <w:rsid w:val="003D1D9C"/>
    <w:rsid w:val="004079DB"/>
    <w:rsid w:val="00430559"/>
    <w:rsid w:val="00472A71"/>
    <w:rsid w:val="0048089B"/>
    <w:rsid w:val="004938AF"/>
    <w:rsid w:val="004D1CE8"/>
    <w:rsid w:val="004D7AC7"/>
    <w:rsid w:val="004E42A9"/>
    <w:rsid w:val="004E62EF"/>
    <w:rsid w:val="004F6011"/>
    <w:rsid w:val="00514C48"/>
    <w:rsid w:val="005160FA"/>
    <w:rsid w:val="005772B8"/>
    <w:rsid w:val="0059159F"/>
    <w:rsid w:val="005C2053"/>
    <w:rsid w:val="005C3892"/>
    <w:rsid w:val="005C40B8"/>
    <w:rsid w:val="005D4767"/>
    <w:rsid w:val="005E497A"/>
    <w:rsid w:val="005F5E30"/>
    <w:rsid w:val="00643D13"/>
    <w:rsid w:val="00655D79"/>
    <w:rsid w:val="006653E7"/>
    <w:rsid w:val="00675ADE"/>
    <w:rsid w:val="00681697"/>
    <w:rsid w:val="00690DBA"/>
    <w:rsid w:val="006A178E"/>
    <w:rsid w:val="006B0F68"/>
    <w:rsid w:val="006B4893"/>
    <w:rsid w:val="007029CC"/>
    <w:rsid w:val="00712EA5"/>
    <w:rsid w:val="00724C4E"/>
    <w:rsid w:val="00731FF1"/>
    <w:rsid w:val="00742113"/>
    <w:rsid w:val="00763A66"/>
    <w:rsid w:val="007808A4"/>
    <w:rsid w:val="00780A2A"/>
    <w:rsid w:val="00792B0F"/>
    <w:rsid w:val="007A61F4"/>
    <w:rsid w:val="007C615C"/>
    <w:rsid w:val="007D1112"/>
    <w:rsid w:val="007D6BD3"/>
    <w:rsid w:val="00810F2E"/>
    <w:rsid w:val="00825E47"/>
    <w:rsid w:val="008315D6"/>
    <w:rsid w:val="00846F31"/>
    <w:rsid w:val="008503BB"/>
    <w:rsid w:val="00880715"/>
    <w:rsid w:val="008A1427"/>
    <w:rsid w:val="008A296C"/>
    <w:rsid w:val="008A2C2A"/>
    <w:rsid w:val="008B0443"/>
    <w:rsid w:val="008B5A25"/>
    <w:rsid w:val="008C26C5"/>
    <w:rsid w:val="008D6725"/>
    <w:rsid w:val="00904AE9"/>
    <w:rsid w:val="0091356F"/>
    <w:rsid w:val="009306B1"/>
    <w:rsid w:val="00937200"/>
    <w:rsid w:val="00977413"/>
    <w:rsid w:val="00992EFA"/>
    <w:rsid w:val="009A4480"/>
    <w:rsid w:val="009C480C"/>
    <w:rsid w:val="009E5686"/>
    <w:rsid w:val="009F0D35"/>
    <w:rsid w:val="00A30DB8"/>
    <w:rsid w:val="00A314D1"/>
    <w:rsid w:val="00A52A74"/>
    <w:rsid w:val="00A62536"/>
    <w:rsid w:val="00A71E1F"/>
    <w:rsid w:val="00A873FE"/>
    <w:rsid w:val="00A9457B"/>
    <w:rsid w:val="00AC667D"/>
    <w:rsid w:val="00AC783A"/>
    <w:rsid w:val="00AD18DF"/>
    <w:rsid w:val="00AF6277"/>
    <w:rsid w:val="00B0653D"/>
    <w:rsid w:val="00B151B9"/>
    <w:rsid w:val="00B24689"/>
    <w:rsid w:val="00B81D7F"/>
    <w:rsid w:val="00B84D68"/>
    <w:rsid w:val="00B86E6E"/>
    <w:rsid w:val="00B92735"/>
    <w:rsid w:val="00B958D4"/>
    <w:rsid w:val="00B96233"/>
    <w:rsid w:val="00BA5AEC"/>
    <w:rsid w:val="00BB7EAF"/>
    <w:rsid w:val="00BC4967"/>
    <w:rsid w:val="00BC76C1"/>
    <w:rsid w:val="00BE25BB"/>
    <w:rsid w:val="00C06D65"/>
    <w:rsid w:val="00C12CDE"/>
    <w:rsid w:val="00C31C06"/>
    <w:rsid w:val="00C365E9"/>
    <w:rsid w:val="00CB2841"/>
    <w:rsid w:val="00CB701C"/>
    <w:rsid w:val="00CD36B7"/>
    <w:rsid w:val="00CE7523"/>
    <w:rsid w:val="00CF20A4"/>
    <w:rsid w:val="00CF455C"/>
    <w:rsid w:val="00D06D5E"/>
    <w:rsid w:val="00D221B6"/>
    <w:rsid w:val="00D56647"/>
    <w:rsid w:val="00D670FF"/>
    <w:rsid w:val="00D748AB"/>
    <w:rsid w:val="00D8515E"/>
    <w:rsid w:val="00D96194"/>
    <w:rsid w:val="00DA3A42"/>
    <w:rsid w:val="00DC7B50"/>
    <w:rsid w:val="00DD2474"/>
    <w:rsid w:val="00E3765A"/>
    <w:rsid w:val="00E671BE"/>
    <w:rsid w:val="00E80BB0"/>
    <w:rsid w:val="00E9063B"/>
    <w:rsid w:val="00EA107E"/>
    <w:rsid w:val="00EA27BB"/>
    <w:rsid w:val="00EA50FC"/>
    <w:rsid w:val="00EB4618"/>
    <w:rsid w:val="00EC1970"/>
    <w:rsid w:val="00EE77E2"/>
    <w:rsid w:val="00EF51FD"/>
    <w:rsid w:val="00EF7125"/>
    <w:rsid w:val="00F0424A"/>
    <w:rsid w:val="00F06200"/>
    <w:rsid w:val="00F15F1B"/>
    <w:rsid w:val="00F20767"/>
    <w:rsid w:val="00F4360C"/>
    <w:rsid w:val="00F65B7B"/>
    <w:rsid w:val="00F74B74"/>
    <w:rsid w:val="00F86EC0"/>
    <w:rsid w:val="00FA1AE8"/>
    <w:rsid w:val="00FD6AC7"/>
    <w:rsid w:val="00FE3F66"/>
    <w:rsid w:val="00FE73D2"/>
    <w:rsid w:val="00FF2C6E"/>
    <w:rsid w:val="00FF3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;"/>
  <w15:docId w15:val="{D2D470AC-8188-4399-9799-0CEE051D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2F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42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42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2113"/>
  </w:style>
  <w:style w:type="paragraph" w:styleId="Zpat">
    <w:name w:val="footer"/>
    <w:basedOn w:val="Normln"/>
    <w:link w:val="ZpatChar"/>
    <w:uiPriority w:val="99"/>
    <w:unhideWhenUsed/>
    <w:rsid w:val="00742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2113"/>
  </w:style>
  <w:style w:type="character" w:styleId="slostrnky">
    <w:name w:val="page number"/>
    <w:basedOn w:val="Standardnpsmoodstavce"/>
    <w:rsid w:val="00742113"/>
  </w:style>
  <w:style w:type="paragraph" w:styleId="Textbubliny">
    <w:name w:val="Balloon Text"/>
    <w:basedOn w:val="Normln"/>
    <w:link w:val="TextbublinyChar"/>
    <w:uiPriority w:val="99"/>
    <w:semiHidden/>
    <w:unhideWhenUsed/>
    <w:rsid w:val="00C31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1C06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91356F"/>
    <w:rPr>
      <w:rFonts w:ascii="Segoe UI Semibold" w:hAnsi="Segoe UI Semibold" w:cs="Segoe UI Semibold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3A993-FBF6-40CE-A104-1C0F4B72F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511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Hyánková Hana</cp:lastModifiedBy>
  <cp:revision>22</cp:revision>
  <cp:lastPrinted>2019-12-19T11:45:00Z</cp:lastPrinted>
  <dcterms:created xsi:type="dcterms:W3CDTF">2018-05-22T06:56:00Z</dcterms:created>
  <dcterms:modified xsi:type="dcterms:W3CDTF">2020-07-08T10:30:00Z</dcterms:modified>
</cp:coreProperties>
</file>